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EE15" w14:textId="645B1580" w:rsidR="00A62D44" w:rsidRPr="004C6EEE" w:rsidRDefault="00CD3115" w:rsidP="0098500C">
      <w:pPr>
        <w:pStyle w:val="Spacerparatopoffirstpage"/>
        <w:sectPr w:rsidR="00A62D44" w:rsidRPr="004C6EEE" w:rsidSect="000E27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05" w:footer="510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0" layoutInCell="1" allowOverlap="1" wp14:anchorId="60D9CB33" wp14:editId="5C164609">
            <wp:simplePos x="0" y="0"/>
            <wp:positionH relativeFrom="page">
              <wp:posOffset>0</wp:posOffset>
            </wp:positionH>
            <wp:positionV relativeFrom="page">
              <wp:posOffset>424</wp:posOffset>
            </wp:positionV>
            <wp:extent cx="7560000" cy="2058352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5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B8BC586" w14:textId="77777777" w:rsidTr="001992D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D178D12" w14:textId="605274D2" w:rsidR="00AD784C" w:rsidRPr="00161AA0" w:rsidRDefault="0AEC1B74" w:rsidP="04674464">
            <w:pPr>
              <w:pStyle w:val="DHHSmainheading"/>
              <w:rPr>
                <w:color w:val="FFFFFF" w:themeColor="background1"/>
              </w:rPr>
            </w:pPr>
            <w:r>
              <w:t>Finalists</w:t>
            </w:r>
          </w:p>
        </w:tc>
      </w:tr>
    </w:tbl>
    <w:p w14:paraId="6331E610" w14:textId="77777777" w:rsidR="007173CA" w:rsidRDefault="007173CA" w:rsidP="007173CA">
      <w:pPr>
        <w:pStyle w:val="DHHSbody"/>
      </w:pPr>
    </w:p>
    <w:p w14:paraId="0C53E482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12301AC3" w14:textId="714CB530" w:rsidR="66B84173" w:rsidRDefault="66B84173" w:rsidP="003E5BCD">
      <w:pPr>
        <w:pStyle w:val="Heading2"/>
        <w:spacing w:before="1080"/>
        <w:rPr>
          <w:bCs/>
        </w:rPr>
      </w:pPr>
      <w:r w:rsidRPr="330F72F8">
        <w:rPr>
          <w:bCs/>
        </w:rPr>
        <w:t>Chief Practitioner</w:t>
      </w:r>
      <w:r w:rsidR="54A135C3" w:rsidRPr="330F72F8">
        <w:rPr>
          <w:bCs/>
        </w:rPr>
        <w:t>’</w:t>
      </w:r>
      <w:r w:rsidRPr="330F72F8">
        <w:rPr>
          <w:bCs/>
        </w:rPr>
        <w:t>s Award</w:t>
      </w:r>
    </w:p>
    <w:p w14:paraId="10D3AA74" w14:textId="2F8846D5" w:rsidR="3CE55229" w:rsidRDefault="3CE55229" w:rsidP="3C2E89D9">
      <w:pPr>
        <w:pStyle w:val="DHHSbody"/>
      </w:pPr>
      <w:r w:rsidRPr="3C2E89D9">
        <w:rPr>
          <w:b/>
          <w:bCs/>
        </w:rPr>
        <w:t>Olivia Barba</w:t>
      </w:r>
      <w:r>
        <w:br/>
      </w:r>
      <w:r w:rsidR="17EF1C14" w:rsidRPr="3C2E89D9">
        <w:t>East Division</w:t>
      </w:r>
    </w:p>
    <w:p w14:paraId="11014E11" w14:textId="4C0133E7" w:rsidR="3CE55229" w:rsidRDefault="3CE55229" w:rsidP="3C2E89D9">
      <w:pPr>
        <w:pStyle w:val="DHHSbody"/>
      </w:pPr>
      <w:r w:rsidRPr="3C2E89D9">
        <w:rPr>
          <w:b/>
          <w:bCs/>
        </w:rPr>
        <w:t>Cultural Engagement Team</w:t>
      </w:r>
      <w:r>
        <w:br/>
      </w:r>
      <w:proofErr w:type="spellStart"/>
      <w:r w:rsidR="7F933BC0" w:rsidRPr="3C2E89D9">
        <w:t>Statewide</w:t>
      </w:r>
      <w:proofErr w:type="spellEnd"/>
      <w:r w:rsidR="7F933BC0" w:rsidRPr="3C2E89D9">
        <w:t xml:space="preserve"> Services Group</w:t>
      </w:r>
    </w:p>
    <w:p w14:paraId="6A814D9D" w14:textId="4AA2203F" w:rsidR="3CE55229" w:rsidRDefault="3CE55229" w:rsidP="3C2E89D9">
      <w:pPr>
        <w:pStyle w:val="DHHSbody"/>
      </w:pPr>
      <w:r w:rsidRPr="3C2E89D9">
        <w:rPr>
          <w:b/>
          <w:bCs/>
        </w:rPr>
        <w:t xml:space="preserve">Sinead </w:t>
      </w:r>
      <w:proofErr w:type="spellStart"/>
      <w:r w:rsidRPr="3C2E89D9">
        <w:rPr>
          <w:b/>
          <w:bCs/>
        </w:rPr>
        <w:t>Grene</w:t>
      </w:r>
      <w:proofErr w:type="spellEnd"/>
      <w:r>
        <w:br/>
      </w:r>
      <w:r w:rsidR="1DCDD515" w:rsidRPr="3C2E89D9">
        <w:t>North Division</w:t>
      </w:r>
    </w:p>
    <w:p w14:paraId="38FF7FAA" w14:textId="5CC482D6" w:rsidR="3CE55229" w:rsidRDefault="3CE55229" w:rsidP="3C2E89D9">
      <w:pPr>
        <w:pStyle w:val="DHHSbody"/>
      </w:pPr>
      <w:r w:rsidRPr="3C2E89D9">
        <w:rPr>
          <w:b/>
          <w:bCs/>
        </w:rPr>
        <w:t>Jenny Jones</w:t>
      </w:r>
      <w:r>
        <w:br/>
      </w:r>
      <w:r w:rsidR="24A6DF64" w:rsidRPr="3C2E89D9">
        <w:t>South Division</w:t>
      </w:r>
    </w:p>
    <w:p w14:paraId="0CC9E36E" w14:textId="5F4BB73D" w:rsidR="3CE55229" w:rsidRDefault="3CE55229" w:rsidP="330F72F8">
      <w:pPr>
        <w:pStyle w:val="DHHSbody"/>
      </w:pPr>
      <w:r w:rsidRPr="3C2E89D9">
        <w:rPr>
          <w:b/>
          <w:bCs/>
        </w:rPr>
        <w:t>Emily Reid</w:t>
      </w:r>
      <w:r>
        <w:br/>
      </w:r>
      <w:r w:rsidR="21B3BAED" w:rsidRPr="3C2E89D9">
        <w:t>West Division</w:t>
      </w:r>
    </w:p>
    <w:p w14:paraId="6F822156" w14:textId="4C7F3EC3" w:rsidR="66B84173" w:rsidRDefault="66B84173" w:rsidP="003E5BCD">
      <w:pPr>
        <w:pStyle w:val="Heading2"/>
        <w:spacing w:before="360"/>
        <w:rPr>
          <w:bCs/>
        </w:rPr>
      </w:pPr>
      <w:r w:rsidRPr="330F72F8">
        <w:rPr>
          <w:bCs/>
        </w:rPr>
        <w:t>Excellence in Case Practice Support</w:t>
      </w:r>
    </w:p>
    <w:p w14:paraId="6E3F03D9" w14:textId="19466A98" w:rsidR="4A6F1EBF" w:rsidRDefault="4A6F1EBF" w:rsidP="3C2E89D9">
      <w:pPr>
        <w:pStyle w:val="DHHSbody"/>
      </w:pPr>
      <w:r w:rsidRPr="3C2E89D9">
        <w:rPr>
          <w:b/>
          <w:bCs/>
        </w:rPr>
        <w:t>Julie Lesser</w:t>
      </w:r>
      <w:r>
        <w:br/>
      </w:r>
      <w:r w:rsidR="398FA447" w:rsidRPr="3C2E89D9">
        <w:t>South Division</w:t>
      </w:r>
    </w:p>
    <w:p w14:paraId="7D4E4A3C" w14:textId="7DE5F9F4" w:rsidR="4A6F1EBF" w:rsidRDefault="4A6F1EBF" w:rsidP="330F72F8">
      <w:pPr>
        <w:pStyle w:val="DHHSbody"/>
      </w:pPr>
      <w:r w:rsidRPr="3C2E89D9">
        <w:rPr>
          <w:b/>
          <w:bCs/>
        </w:rPr>
        <w:t>Wendy Smith</w:t>
      </w:r>
      <w:r>
        <w:br/>
      </w:r>
      <w:r w:rsidR="35E673DE" w:rsidRPr="3C2E89D9">
        <w:t>West Division</w:t>
      </w:r>
    </w:p>
    <w:p w14:paraId="7FE2AC27" w14:textId="2E2CE5BF" w:rsidR="4A6F1EBF" w:rsidRDefault="4A6F1EBF" w:rsidP="330F72F8">
      <w:pPr>
        <w:pStyle w:val="DHHSbody"/>
      </w:pPr>
      <w:r w:rsidRPr="3C2E89D9">
        <w:rPr>
          <w:b/>
          <w:bCs/>
        </w:rPr>
        <w:t>Jayden Wharton</w:t>
      </w:r>
      <w:r>
        <w:br/>
      </w:r>
      <w:r w:rsidR="471BDEA7" w:rsidRPr="3C2E89D9">
        <w:t>South Division</w:t>
      </w:r>
    </w:p>
    <w:p w14:paraId="11CD52C1" w14:textId="47145095" w:rsidR="66B84173" w:rsidRDefault="64D1361C" w:rsidP="003E5BCD">
      <w:pPr>
        <w:pStyle w:val="Heading2"/>
        <w:spacing w:before="360"/>
        <w:rPr>
          <w:bCs/>
        </w:rPr>
      </w:pPr>
      <w:r w:rsidRPr="001992DE">
        <w:rPr>
          <w:bCs/>
        </w:rPr>
        <w:t>Rising Star</w:t>
      </w:r>
      <w:r w:rsidR="78E9478C" w:rsidRPr="001992DE">
        <w:rPr>
          <w:bCs/>
        </w:rPr>
        <w:t xml:space="preserve"> Award</w:t>
      </w:r>
      <w:r w:rsidRPr="001992DE">
        <w:rPr>
          <w:bCs/>
        </w:rPr>
        <w:t xml:space="preserve"> (CPP3)</w:t>
      </w:r>
    </w:p>
    <w:p w14:paraId="76028C72" w14:textId="237C1F47" w:rsidR="2880BF68" w:rsidRDefault="2880BF68" w:rsidP="330F72F8">
      <w:pPr>
        <w:pStyle w:val="DHHSbody"/>
      </w:pPr>
      <w:r w:rsidRPr="3C2E89D9">
        <w:rPr>
          <w:b/>
          <w:bCs/>
        </w:rPr>
        <w:t>Sam Arnold</w:t>
      </w:r>
      <w:r>
        <w:br/>
      </w:r>
      <w:r w:rsidR="760C8163" w:rsidRPr="3C2E89D9">
        <w:t>West Division</w:t>
      </w:r>
    </w:p>
    <w:p w14:paraId="4228C685" w14:textId="1D77E09A" w:rsidR="2880BF68" w:rsidRDefault="2880BF68" w:rsidP="330F72F8">
      <w:pPr>
        <w:pStyle w:val="DHHSbody"/>
      </w:pPr>
      <w:r w:rsidRPr="3C2E89D9">
        <w:rPr>
          <w:b/>
          <w:bCs/>
        </w:rPr>
        <w:t>Rochelle Byrne</w:t>
      </w:r>
      <w:r>
        <w:br/>
      </w:r>
      <w:r w:rsidR="3DE0ED36" w:rsidRPr="3C2E89D9">
        <w:t>South Division</w:t>
      </w:r>
    </w:p>
    <w:p w14:paraId="261C59FB" w14:textId="17F09C2E" w:rsidR="2880BF68" w:rsidRDefault="2880BF68" w:rsidP="330F72F8">
      <w:pPr>
        <w:pStyle w:val="DHHSbody"/>
      </w:pPr>
      <w:r w:rsidRPr="3C2E89D9">
        <w:rPr>
          <w:b/>
          <w:bCs/>
        </w:rPr>
        <w:t>Heloise Clay</w:t>
      </w:r>
      <w:r>
        <w:br/>
      </w:r>
      <w:r w:rsidR="1BBCADBD" w:rsidRPr="3C2E89D9">
        <w:t>South Division</w:t>
      </w:r>
    </w:p>
    <w:p w14:paraId="52F1AF5C" w14:textId="5B12CB05" w:rsidR="2880BF68" w:rsidRDefault="2880BF68" w:rsidP="330F72F8">
      <w:pPr>
        <w:pStyle w:val="DHHSbody"/>
      </w:pPr>
      <w:r w:rsidRPr="3C2E89D9">
        <w:rPr>
          <w:b/>
          <w:bCs/>
        </w:rPr>
        <w:t>Melissa De Bono</w:t>
      </w:r>
      <w:r>
        <w:br/>
      </w:r>
      <w:r w:rsidR="2FEF005F" w:rsidRPr="3C2E89D9">
        <w:t>North Division</w:t>
      </w:r>
    </w:p>
    <w:p w14:paraId="506B6923" w14:textId="0C1F42BE" w:rsidR="2880BF68" w:rsidRDefault="2880BF68" w:rsidP="330F72F8">
      <w:pPr>
        <w:pStyle w:val="DHHSbody"/>
      </w:pPr>
      <w:r w:rsidRPr="3C2E89D9">
        <w:rPr>
          <w:b/>
          <w:bCs/>
        </w:rPr>
        <w:t>Jessica Del Tondo</w:t>
      </w:r>
      <w:r>
        <w:br/>
      </w:r>
      <w:r w:rsidR="7BAB2138" w:rsidRPr="3C2E89D9">
        <w:t>North Division</w:t>
      </w:r>
    </w:p>
    <w:p w14:paraId="45AF5F6D" w14:textId="09904CA8" w:rsidR="2880BF68" w:rsidRDefault="2880BF68" w:rsidP="330F72F8">
      <w:pPr>
        <w:pStyle w:val="DHHSbody"/>
      </w:pPr>
      <w:r w:rsidRPr="3C2E89D9">
        <w:rPr>
          <w:b/>
          <w:bCs/>
        </w:rPr>
        <w:t xml:space="preserve">Katie </w:t>
      </w:r>
      <w:proofErr w:type="spellStart"/>
      <w:r w:rsidRPr="3C2E89D9">
        <w:rPr>
          <w:b/>
          <w:bCs/>
        </w:rPr>
        <w:t>Finegan</w:t>
      </w:r>
      <w:proofErr w:type="spellEnd"/>
      <w:r>
        <w:br/>
      </w:r>
      <w:r w:rsidR="2E4AD031" w:rsidRPr="3C2E89D9">
        <w:t>South Division</w:t>
      </w:r>
    </w:p>
    <w:p w14:paraId="7E0C09F3" w14:textId="59A17BC6" w:rsidR="2880BF68" w:rsidRDefault="2880BF68" w:rsidP="330F72F8">
      <w:pPr>
        <w:pStyle w:val="DHHSbody"/>
      </w:pPr>
      <w:r w:rsidRPr="3C2E89D9">
        <w:rPr>
          <w:b/>
          <w:bCs/>
        </w:rPr>
        <w:t>Teagan Jones</w:t>
      </w:r>
      <w:r>
        <w:br/>
      </w:r>
      <w:r w:rsidR="17EAD229" w:rsidRPr="3C2E89D9">
        <w:t>East Division</w:t>
      </w:r>
    </w:p>
    <w:p w14:paraId="19F18E87" w14:textId="0AE2DAB8" w:rsidR="2880BF68" w:rsidRDefault="2880BF68" w:rsidP="330F72F8">
      <w:pPr>
        <w:pStyle w:val="DHHSbody"/>
      </w:pPr>
      <w:r w:rsidRPr="3C2E89D9">
        <w:rPr>
          <w:b/>
          <w:bCs/>
        </w:rPr>
        <w:lastRenderedPageBreak/>
        <w:t>Tim Jones</w:t>
      </w:r>
      <w:r>
        <w:br/>
      </w:r>
      <w:r w:rsidR="34B16695" w:rsidRPr="3C2E89D9">
        <w:t>North Division</w:t>
      </w:r>
    </w:p>
    <w:p w14:paraId="3E04FC7C" w14:textId="6E351AA8" w:rsidR="2880BF68" w:rsidRDefault="2880BF68" w:rsidP="330F72F8">
      <w:pPr>
        <w:pStyle w:val="DHHSbody"/>
      </w:pPr>
      <w:r w:rsidRPr="3C2E89D9">
        <w:rPr>
          <w:b/>
          <w:bCs/>
        </w:rPr>
        <w:t>Michelle Matheson</w:t>
      </w:r>
      <w:r>
        <w:br/>
      </w:r>
      <w:r w:rsidR="42E6AF25" w:rsidRPr="3C2E89D9">
        <w:t>East Division</w:t>
      </w:r>
    </w:p>
    <w:p w14:paraId="638FC8AA" w14:textId="4AADA76E" w:rsidR="2880BF68" w:rsidRDefault="2880BF68" w:rsidP="330F72F8">
      <w:pPr>
        <w:pStyle w:val="DHHSbody"/>
      </w:pPr>
      <w:r w:rsidRPr="3C2E89D9">
        <w:rPr>
          <w:b/>
          <w:bCs/>
        </w:rPr>
        <w:t>Cate Turner</w:t>
      </w:r>
      <w:r>
        <w:br/>
      </w:r>
      <w:r w:rsidR="5358A1F0" w:rsidRPr="3C2E89D9">
        <w:t xml:space="preserve">North Division </w:t>
      </w:r>
    </w:p>
    <w:p w14:paraId="4CFFE7E9" w14:textId="7356B726" w:rsidR="66B84173" w:rsidRDefault="64D1361C" w:rsidP="003E5BCD">
      <w:pPr>
        <w:pStyle w:val="Heading2"/>
        <w:spacing w:before="360"/>
        <w:rPr>
          <w:bCs/>
        </w:rPr>
      </w:pPr>
      <w:r w:rsidRPr="001992DE">
        <w:rPr>
          <w:bCs/>
        </w:rPr>
        <w:t>Rising Star</w:t>
      </w:r>
      <w:r w:rsidR="72379160" w:rsidRPr="001992DE">
        <w:rPr>
          <w:bCs/>
        </w:rPr>
        <w:t xml:space="preserve"> Award</w:t>
      </w:r>
      <w:r w:rsidRPr="001992DE">
        <w:rPr>
          <w:bCs/>
        </w:rPr>
        <w:t xml:space="preserve"> (CPP4)</w:t>
      </w:r>
    </w:p>
    <w:p w14:paraId="24D5EA77" w14:textId="4D979574" w:rsidR="3A2F1C8C" w:rsidRDefault="3A2F1C8C" w:rsidP="330F72F8">
      <w:pPr>
        <w:pStyle w:val="DHHSbody"/>
      </w:pPr>
      <w:r w:rsidRPr="3C2E89D9">
        <w:rPr>
          <w:b/>
          <w:bCs/>
        </w:rPr>
        <w:t>Jo Ferguson</w:t>
      </w:r>
      <w:r>
        <w:br/>
      </w:r>
      <w:r w:rsidR="7478C7C7" w:rsidRPr="3C2E89D9">
        <w:t>North Division</w:t>
      </w:r>
    </w:p>
    <w:p w14:paraId="13E2F65A" w14:textId="0F2B12CB" w:rsidR="3A2F1C8C" w:rsidRDefault="3A2F1C8C" w:rsidP="330F72F8">
      <w:pPr>
        <w:pStyle w:val="DHHSbody"/>
      </w:pPr>
      <w:r w:rsidRPr="3C2E89D9">
        <w:rPr>
          <w:b/>
          <w:bCs/>
        </w:rPr>
        <w:t>Caitlin Gardner</w:t>
      </w:r>
      <w:r>
        <w:br/>
      </w:r>
      <w:r w:rsidR="5C66821C" w:rsidRPr="3C2E89D9">
        <w:t>South Division</w:t>
      </w:r>
    </w:p>
    <w:p w14:paraId="3EC1CA2E" w14:textId="495E65B2" w:rsidR="3A2F1C8C" w:rsidRDefault="3A2F1C8C" w:rsidP="330F72F8">
      <w:pPr>
        <w:pStyle w:val="DHHSbody"/>
      </w:pPr>
      <w:r w:rsidRPr="3C2E89D9">
        <w:rPr>
          <w:b/>
          <w:bCs/>
        </w:rPr>
        <w:t>Alison Gilmore</w:t>
      </w:r>
      <w:r>
        <w:br/>
      </w:r>
      <w:r w:rsidR="0A66423B" w:rsidRPr="3C2E89D9">
        <w:t>North Division</w:t>
      </w:r>
    </w:p>
    <w:p w14:paraId="6E1212A1" w14:textId="468FF60E" w:rsidR="3A2F1C8C" w:rsidRDefault="3A2F1C8C" w:rsidP="330F72F8">
      <w:pPr>
        <w:pStyle w:val="DHHSbody"/>
      </w:pPr>
      <w:r w:rsidRPr="3C2E89D9">
        <w:rPr>
          <w:b/>
          <w:bCs/>
        </w:rPr>
        <w:t>Kim Grundy-Garner</w:t>
      </w:r>
      <w:r>
        <w:br/>
      </w:r>
      <w:r w:rsidR="46A22D50" w:rsidRPr="3C2E89D9">
        <w:t>West Division</w:t>
      </w:r>
    </w:p>
    <w:p w14:paraId="11081CD0" w14:textId="244A481E" w:rsidR="08E0FDE0" w:rsidRDefault="08E0FDE0" w:rsidP="330F72F8">
      <w:pPr>
        <w:pStyle w:val="DHHSbody"/>
      </w:pPr>
      <w:r w:rsidRPr="3C2E89D9">
        <w:rPr>
          <w:b/>
          <w:bCs/>
        </w:rPr>
        <w:t>Joanna Hanson</w:t>
      </w:r>
      <w:r>
        <w:br/>
      </w:r>
      <w:r w:rsidR="60143506" w:rsidRPr="3C2E89D9">
        <w:t>North Division</w:t>
      </w:r>
    </w:p>
    <w:p w14:paraId="7955F421" w14:textId="40712FE9" w:rsidR="08E0FDE0" w:rsidRDefault="08E0FDE0" w:rsidP="330F72F8">
      <w:pPr>
        <w:pStyle w:val="DHHSbody"/>
      </w:pPr>
      <w:r w:rsidRPr="3C2E89D9">
        <w:rPr>
          <w:b/>
          <w:bCs/>
        </w:rPr>
        <w:t>Traci Holland</w:t>
      </w:r>
      <w:r>
        <w:br/>
      </w:r>
      <w:r w:rsidR="747EFACA" w:rsidRPr="3C2E89D9">
        <w:t>South Division</w:t>
      </w:r>
    </w:p>
    <w:p w14:paraId="2048943D" w14:textId="3A9BFB93" w:rsidR="08E0FDE0" w:rsidRDefault="08E0FDE0" w:rsidP="330F72F8">
      <w:pPr>
        <w:pStyle w:val="DHHSbody"/>
      </w:pPr>
      <w:r w:rsidRPr="3C2E89D9">
        <w:rPr>
          <w:b/>
          <w:bCs/>
        </w:rPr>
        <w:t>Alexis Kowalski</w:t>
      </w:r>
      <w:r>
        <w:br/>
      </w:r>
      <w:r w:rsidR="352545A8" w:rsidRPr="3C2E89D9">
        <w:t>South Division</w:t>
      </w:r>
    </w:p>
    <w:p w14:paraId="344B2C96" w14:textId="607BC8C1" w:rsidR="08E0FDE0" w:rsidRDefault="08E0FDE0" w:rsidP="330F72F8">
      <w:pPr>
        <w:pStyle w:val="DHHSbody"/>
      </w:pPr>
      <w:r w:rsidRPr="3C2E89D9">
        <w:rPr>
          <w:b/>
          <w:bCs/>
        </w:rPr>
        <w:t>Cameron Murnane</w:t>
      </w:r>
      <w:r>
        <w:br/>
      </w:r>
      <w:r w:rsidR="7D1DD426" w:rsidRPr="3C2E89D9">
        <w:t>West Division</w:t>
      </w:r>
    </w:p>
    <w:p w14:paraId="6BBF35B4" w14:textId="0EC82D2A" w:rsidR="08E0FDE0" w:rsidRDefault="08E0FDE0" w:rsidP="330F72F8">
      <w:pPr>
        <w:pStyle w:val="DHHSbody"/>
      </w:pPr>
      <w:r w:rsidRPr="3C2E89D9">
        <w:rPr>
          <w:b/>
          <w:bCs/>
        </w:rPr>
        <w:t>Situ Shrestha</w:t>
      </w:r>
      <w:r>
        <w:br/>
      </w:r>
      <w:r w:rsidR="2B251596" w:rsidRPr="3C2E89D9">
        <w:t>West Division</w:t>
      </w:r>
    </w:p>
    <w:p w14:paraId="7CCFC2D9" w14:textId="6B9C2AB2" w:rsidR="08E0FDE0" w:rsidRDefault="08E0FDE0" w:rsidP="330F72F8">
      <w:pPr>
        <w:pStyle w:val="DHHSbody"/>
      </w:pPr>
      <w:r w:rsidRPr="3C2E89D9">
        <w:rPr>
          <w:b/>
          <w:bCs/>
        </w:rPr>
        <w:t>Thomas Spiker</w:t>
      </w:r>
      <w:r>
        <w:br/>
      </w:r>
      <w:r w:rsidR="6CD78801" w:rsidRPr="3C2E89D9">
        <w:t>East Division</w:t>
      </w:r>
    </w:p>
    <w:p w14:paraId="42F9BEA8" w14:textId="226C811D" w:rsidR="66B84173" w:rsidRDefault="64D1361C" w:rsidP="003E5BCD">
      <w:pPr>
        <w:pStyle w:val="Heading2"/>
        <w:spacing w:before="360"/>
        <w:rPr>
          <w:bCs/>
        </w:rPr>
      </w:pPr>
      <w:r w:rsidRPr="001992DE">
        <w:rPr>
          <w:bCs/>
        </w:rPr>
        <w:t>Emerging Leader</w:t>
      </w:r>
      <w:r w:rsidR="726FA1E7" w:rsidRPr="001992DE">
        <w:rPr>
          <w:bCs/>
        </w:rPr>
        <w:t xml:space="preserve"> Award</w:t>
      </w:r>
      <w:r w:rsidRPr="001992DE">
        <w:rPr>
          <w:bCs/>
        </w:rPr>
        <w:t xml:space="preserve"> (CPP5)</w:t>
      </w:r>
    </w:p>
    <w:p w14:paraId="54734005" w14:textId="7FEB7F38" w:rsidR="642DB296" w:rsidRDefault="642DB296" w:rsidP="330F72F8">
      <w:pPr>
        <w:pStyle w:val="DHHSbody"/>
      </w:pPr>
      <w:proofErr w:type="spellStart"/>
      <w:r w:rsidRPr="3C2E89D9">
        <w:rPr>
          <w:b/>
          <w:bCs/>
        </w:rPr>
        <w:t>Carinya</w:t>
      </w:r>
      <w:proofErr w:type="spellEnd"/>
      <w:r w:rsidRPr="3C2E89D9">
        <w:rPr>
          <w:b/>
          <w:bCs/>
        </w:rPr>
        <w:t xml:space="preserve"> Amo</w:t>
      </w:r>
      <w:r w:rsidRPr="3C2E89D9">
        <w:t>r</w:t>
      </w:r>
      <w:r>
        <w:br/>
      </w:r>
      <w:r w:rsidR="2B224D8C" w:rsidRPr="3C2E89D9">
        <w:t xml:space="preserve">East </w:t>
      </w:r>
      <w:r w:rsidR="72E3FEBE" w:rsidRPr="3C2E89D9">
        <w:t>Division</w:t>
      </w:r>
    </w:p>
    <w:p w14:paraId="54CB6977" w14:textId="03B2F5A5" w:rsidR="642DB296" w:rsidRDefault="642DB296" w:rsidP="330F72F8">
      <w:pPr>
        <w:pStyle w:val="DHHSbody"/>
      </w:pPr>
      <w:r w:rsidRPr="3C2E89D9">
        <w:rPr>
          <w:b/>
          <w:bCs/>
        </w:rPr>
        <w:t xml:space="preserve">Emma </w:t>
      </w:r>
      <w:proofErr w:type="spellStart"/>
      <w:r w:rsidRPr="3C2E89D9">
        <w:rPr>
          <w:b/>
          <w:bCs/>
        </w:rPr>
        <w:t>Cockell</w:t>
      </w:r>
      <w:proofErr w:type="spellEnd"/>
      <w:r>
        <w:br/>
      </w:r>
      <w:r w:rsidR="539BC739" w:rsidRPr="3C2E89D9">
        <w:t>West Division</w:t>
      </w:r>
    </w:p>
    <w:p w14:paraId="57CCBF20" w14:textId="258073FE" w:rsidR="642DB296" w:rsidRDefault="642DB296" w:rsidP="330F72F8">
      <w:pPr>
        <w:pStyle w:val="DHHSbody"/>
      </w:pPr>
      <w:r w:rsidRPr="3C2E89D9">
        <w:rPr>
          <w:b/>
          <w:bCs/>
        </w:rPr>
        <w:t>Emily Ellis</w:t>
      </w:r>
      <w:r>
        <w:br/>
      </w:r>
      <w:r w:rsidR="2DA5AC2C" w:rsidRPr="3C2E89D9">
        <w:t>West Division</w:t>
      </w:r>
    </w:p>
    <w:p w14:paraId="3141701A" w14:textId="19A4D583" w:rsidR="642DB296" w:rsidRDefault="642DB296" w:rsidP="330F72F8">
      <w:pPr>
        <w:pStyle w:val="DHHSbody"/>
      </w:pPr>
      <w:r w:rsidRPr="3C2E89D9">
        <w:rPr>
          <w:b/>
          <w:bCs/>
        </w:rPr>
        <w:t xml:space="preserve">Sinead </w:t>
      </w:r>
      <w:proofErr w:type="spellStart"/>
      <w:r w:rsidRPr="3C2E89D9">
        <w:rPr>
          <w:b/>
          <w:bCs/>
        </w:rPr>
        <w:t>Grene</w:t>
      </w:r>
      <w:proofErr w:type="spellEnd"/>
      <w:r>
        <w:br/>
      </w:r>
      <w:r w:rsidR="79B95DCC" w:rsidRPr="3C2E89D9">
        <w:t>North Division</w:t>
      </w:r>
    </w:p>
    <w:p w14:paraId="322B6D0B" w14:textId="3446B489" w:rsidR="642DB296" w:rsidRDefault="642DB296" w:rsidP="330F72F8">
      <w:pPr>
        <w:pStyle w:val="DHHSbody"/>
      </w:pPr>
      <w:r w:rsidRPr="3C2E89D9">
        <w:rPr>
          <w:b/>
          <w:bCs/>
        </w:rPr>
        <w:t xml:space="preserve">Jenna </w:t>
      </w:r>
      <w:proofErr w:type="spellStart"/>
      <w:r w:rsidRPr="3C2E89D9">
        <w:rPr>
          <w:b/>
          <w:bCs/>
        </w:rPr>
        <w:t>Huson</w:t>
      </w:r>
      <w:proofErr w:type="spellEnd"/>
      <w:r>
        <w:br/>
      </w:r>
      <w:r w:rsidR="4B228BAB" w:rsidRPr="3C2E89D9">
        <w:t>West Division</w:t>
      </w:r>
    </w:p>
    <w:p w14:paraId="6135FA6C" w14:textId="35641F30" w:rsidR="642DB296" w:rsidRDefault="642DB296" w:rsidP="330F72F8">
      <w:pPr>
        <w:pStyle w:val="DHHSbody"/>
      </w:pPr>
      <w:r w:rsidRPr="7C80BDAF">
        <w:rPr>
          <w:b/>
          <w:bCs/>
        </w:rPr>
        <w:t xml:space="preserve">Prabhu </w:t>
      </w:r>
      <w:proofErr w:type="spellStart"/>
      <w:r w:rsidRPr="7C80BDAF">
        <w:rPr>
          <w:b/>
          <w:bCs/>
        </w:rPr>
        <w:t>Maligapogu</w:t>
      </w:r>
      <w:proofErr w:type="spellEnd"/>
      <w:r>
        <w:br/>
      </w:r>
      <w:r w:rsidR="1B9CD544" w:rsidRPr="7C80BDAF">
        <w:t>South Division</w:t>
      </w:r>
    </w:p>
    <w:p w14:paraId="757D8E5A" w14:textId="519BF807" w:rsidR="642DB296" w:rsidRDefault="642DB296" w:rsidP="330F72F8">
      <w:pPr>
        <w:pStyle w:val="DHHSbody"/>
      </w:pPr>
      <w:r w:rsidRPr="3C2E89D9">
        <w:rPr>
          <w:b/>
          <w:bCs/>
        </w:rPr>
        <w:lastRenderedPageBreak/>
        <w:t>Sally McBride</w:t>
      </w:r>
      <w:r>
        <w:br/>
      </w:r>
      <w:r w:rsidR="152A4935" w:rsidRPr="3C2E89D9">
        <w:t>West Division</w:t>
      </w:r>
    </w:p>
    <w:p w14:paraId="7E3D7136" w14:textId="4C675A7C" w:rsidR="642DB296" w:rsidRDefault="642DB296" w:rsidP="330F72F8">
      <w:pPr>
        <w:pStyle w:val="DHHSbody"/>
      </w:pPr>
      <w:proofErr w:type="spellStart"/>
      <w:r w:rsidRPr="3C2E89D9">
        <w:rPr>
          <w:b/>
          <w:bCs/>
        </w:rPr>
        <w:t>Kayte</w:t>
      </w:r>
      <w:proofErr w:type="spellEnd"/>
      <w:r w:rsidRPr="3C2E89D9">
        <w:rPr>
          <w:b/>
          <w:bCs/>
        </w:rPr>
        <w:t xml:space="preserve"> McKay</w:t>
      </w:r>
      <w:r>
        <w:br/>
      </w:r>
      <w:r w:rsidR="296D4BD5" w:rsidRPr="3C2E89D9">
        <w:t>East Division</w:t>
      </w:r>
    </w:p>
    <w:p w14:paraId="0A1893B1" w14:textId="58E03834" w:rsidR="642DB296" w:rsidRDefault="642DB296" w:rsidP="330F72F8">
      <w:pPr>
        <w:pStyle w:val="DHHSbody"/>
      </w:pPr>
      <w:r w:rsidRPr="3C2E89D9">
        <w:rPr>
          <w:b/>
          <w:bCs/>
        </w:rPr>
        <w:t>Matthew Stevenson</w:t>
      </w:r>
      <w:r>
        <w:br/>
      </w:r>
      <w:r w:rsidR="464F998D" w:rsidRPr="3C2E89D9">
        <w:t>North Division</w:t>
      </w:r>
    </w:p>
    <w:p w14:paraId="7579930D" w14:textId="4A19728B" w:rsidR="642DB296" w:rsidRDefault="642DB296" w:rsidP="330F72F8">
      <w:pPr>
        <w:pStyle w:val="DHHSbody"/>
      </w:pPr>
      <w:r w:rsidRPr="3C2E89D9">
        <w:rPr>
          <w:b/>
          <w:bCs/>
        </w:rPr>
        <w:t>Kate Webster</w:t>
      </w:r>
      <w:r>
        <w:br/>
      </w:r>
      <w:r w:rsidR="6B32FFC8" w:rsidRPr="3C2E89D9">
        <w:t>South Division</w:t>
      </w:r>
    </w:p>
    <w:p w14:paraId="4F25622D" w14:textId="5B49063E" w:rsidR="642DB296" w:rsidRDefault="642DB296" w:rsidP="330F72F8">
      <w:pPr>
        <w:pStyle w:val="DHHSbody"/>
      </w:pPr>
      <w:r w:rsidRPr="3C2E89D9">
        <w:rPr>
          <w:b/>
          <w:bCs/>
        </w:rPr>
        <w:t>Melinda Wilson</w:t>
      </w:r>
      <w:r>
        <w:br/>
      </w:r>
      <w:r w:rsidR="1741ECED" w:rsidRPr="3C2E89D9">
        <w:t>North Division</w:t>
      </w:r>
    </w:p>
    <w:p w14:paraId="1B815C2E" w14:textId="50804F3D" w:rsidR="00423A08" w:rsidRDefault="00423A08" w:rsidP="00423A08">
      <w:pPr>
        <w:pStyle w:val="DHHSbody"/>
      </w:pPr>
      <w:r w:rsidRPr="00423A08">
        <w:rPr>
          <w:b/>
          <w:bCs/>
        </w:rPr>
        <w:t>Celeste Carli</w:t>
      </w:r>
      <w:r>
        <w:br/>
      </w:r>
      <w:proofErr w:type="spellStart"/>
      <w:r>
        <w:t>Statewide</w:t>
      </w:r>
      <w:proofErr w:type="spellEnd"/>
      <w:r>
        <w:t xml:space="preserve"> Services Group</w:t>
      </w:r>
    </w:p>
    <w:p w14:paraId="3F739A4E" w14:textId="4D32DCF0" w:rsidR="66B84173" w:rsidRDefault="64D1361C" w:rsidP="003E5BCD">
      <w:pPr>
        <w:pStyle w:val="Heading2"/>
        <w:spacing w:before="360"/>
        <w:rPr>
          <w:bCs/>
        </w:rPr>
      </w:pPr>
      <w:r w:rsidRPr="001992DE">
        <w:rPr>
          <w:bCs/>
        </w:rPr>
        <w:t>Emerging Leader</w:t>
      </w:r>
      <w:r w:rsidR="7F557693" w:rsidRPr="001992DE">
        <w:rPr>
          <w:bCs/>
        </w:rPr>
        <w:t xml:space="preserve"> Award</w:t>
      </w:r>
      <w:r w:rsidRPr="001992DE">
        <w:rPr>
          <w:bCs/>
        </w:rPr>
        <w:t xml:space="preserve"> (CPP6)</w:t>
      </w:r>
    </w:p>
    <w:p w14:paraId="7370CEA4" w14:textId="19CB18A6" w:rsidR="37BB5CAB" w:rsidRDefault="37BB5CAB" w:rsidP="330F72F8">
      <w:pPr>
        <w:pStyle w:val="DHHSbody"/>
      </w:pPr>
      <w:r w:rsidRPr="3C2E89D9">
        <w:rPr>
          <w:b/>
          <w:bCs/>
        </w:rPr>
        <w:t>Karen Anderson</w:t>
      </w:r>
      <w:r>
        <w:br/>
      </w:r>
      <w:r w:rsidR="54807ADD" w:rsidRPr="3C2E89D9">
        <w:t>West Division</w:t>
      </w:r>
    </w:p>
    <w:p w14:paraId="36C97867" w14:textId="42C74525" w:rsidR="37BB5CAB" w:rsidRDefault="37BB5CAB" w:rsidP="330F72F8">
      <w:pPr>
        <w:pStyle w:val="DHHSbody"/>
      </w:pPr>
      <w:r w:rsidRPr="3C2E89D9">
        <w:rPr>
          <w:b/>
          <w:bCs/>
        </w:rPr>
        <w:t>Eddy De</w:t>
      </w:r>
      <w:r w:rsidR="22454B38" w:rsidRPr="3C2E89D9">
        <w:rPr>
          <w:b/>
          <w:bCs/>
        </w:rPr>
        <w:t xml:space="preserve"> </w:t>
      </w:r>
      <w:r w:rsidRPr="3C2E89D9">
        <w:rPr>
          <w:b/>
          <w:bCs/>
        </w:rPr>
        <w:t>Nardis</w:t>
      </w:r>
      <w:r>
        <w:br/>
      </w:r>
      <w:r w:rsidR="629805AF" w:rsidRPr="3C2E89D9">
        <w:t>West Division</w:t>
      </w:r>
    </w:p>
    <w:p w14:paraId="4EAA9554" w14:textId="4E9586FD" w:rsidR="37BB5CAB" w:rsidRDefault="37BB5CAB" w:rsidP="330F72F8">
      <w:pPr>
        <w:pStyle w:val="DHHSbody"/>
      </w:pPr>
      <w:r w:rsidRPr="3C2E89D9">
        <w:rPr>
          <w:b/>
          <w:bCs/>
        </w:rPr>
        <w:t>Noma Johnson</w:t>
      </w:r>
      <w:r>
        <w:br/>
      </w:r>
      <w:r w:rsidR="61F1A504" w:rsidRPr="3C2E89D9">
        <w:t>South Division</w:t>
      </w:r>
    </w:p>
    <w:p w14:paraId="569D05CA" w14:textId="1F39810A" w:rsidR="37BB5CAB" w:rsidRDefault="37BB5CAB" w:rsidP="330F72F8">
      <w:pPr>
        <w:pStyle w:val="DHHSbody"/>
      </w:pPr>
      <w:proofErr w:type="spellStart"/>
      <w:r w:rsidRPr="3C2E89D9">
        <w:rPr>
          <w:b/>
          <w:bCs/>
        </w:rPr>
        <w:t>Nerrida</w:t>
      </w:r>
      <w:proofErr w:type="spellEnd"/>
      <w:r w:rsidRPr="3C2E89D9">
        <w:rPr>
          <w:b/>
          <w:bCs/>
        </w:rPr>
        <w:t xml:space="preserve"> </w:t>
      </w:r>
      <w:proofErr w:type="spellStart"/>
      <w:r w:rsidRPr="3C2E89D9">
        <w:rPr>
          <w:b/>
          <w:bCs/>
        </w:rPr>
        <w:t>Vose</w:t>
      </w:r>
      <w:proofErr w:type="spellEnd"/>
      <w:r>
        <w:br/>
      </w:r>
      <w:r w:rsidR="63305C06" w:rsidRPr="3C2E89D9">
        <w:t>South Division</w:t>
      </w:r>
    </w:p>
    <w:p w14:paraId="1F1B87A1" w14:textId="457BA959" w:rsidR="66B84173" w:rsidRDefault="66B84173" w:rsidP="003E5BCD">
      <w:pPr>
        <w:pStyle w:val="Heading2"/>
        <w:spacing w:before="360"/>
        <w:rPr>
          <w:bCs/>
        </w:rPr>
      </w:pPr>
      <w:r w:rsidRPr="330F72F8">
        <w:rPr>
          <w:bCs/>
        </w:rPr>
        <w:t>Outstanding Team Award</w:t>
      </w:r>
    </w:p>
    <w:p w14:paraId="76FB19FB" w14:textId="53EEC4C4" w:rsidR="7F52F443" w:rsidRDefault="7F52F443" w:rsidP="330F72F8">
      <w:pPr>
        <w:pStyle w:val="DHHSbody"/>
      </w:pPr>
      <w:r w:rsidRPr="3C2E89D9">
        <w:rPr>
          <w:b/>
          <w:bCs/>
        </w:rPr>
        <w:t>Case Management 5</w:t>
      </w:r>
      <w:r>
        <w:br/>
      </w:r>
      <w:r w:rsidR="4C64E2C2" w:rsidRPr="3C2E89D9">
        <w:t>East Division</w:t>
      </w:r>
    </w:p>
    <w:p w14:paraId="4254527A" w14:textId="71D272B1" w:rsidR="7F52F443" w:rsidRDefault="7F52F443" w:rsidP="330F72F8">
      <w:pPr>
        <w:pStyle w:val="DHHSbody"/>
      </w:pPr>
      <w:r w:rsidRPr="3C2E89D9">
        <w:rPr>
          <w:b/>
          <w:bCs/>
        </w:rPr>
        <w:t>CCM2 Child Protection, SMA</w:t>
      </w:r>
      <w:r>
        <w:br/>
      </w:r>
      <w:r w:rsidR="46827E80" w:rsidRPr="3C2E89D9">
        <w:t>South Division</w:t>
      </w:r>
    </w:p>
    <w:p w14:paraId="6F570189" w14:textId="1BAA3ACF" w:rsidR="7F52F443" w:rsidRDefault="7F52F443" w:rsidP="330F72F8">
      <w:pPr>
        <w:pStyle w:val="DHHSbody"/>
      </w:pPr>
      <w:r w:rsidRPr="3C2E89D9">
        <w:rPr>
          <w:b/>
          <w:bCs/>
        </w:rPr>
        <w:t>Child Protection Bayside Peninsula Packaging and Aboriginal Childr</w:t>
      </w:r>
      <w:r w:rsidR="58C3029A" w:rsidRPr="3C2E89D9">
        <w:rPr>
          <w:b/>
          <w:bCs/>
        </w:rPr>
        <w:t>en Team</w:t>
      </w:r>
      <w:r>
        <w:br/>
      </w:r>
      <w:r w:rsidR="25AC5B5A" w:rsidRPr="3C2E89D9">
        <w:t>South Division</w:t>
      </w:r>
    </w:p>
    <w:p w14:paraId="3865BF90" w14:textId="45D7F36A" w:rsidR="58C3029A" w:rsidRDefault="58C3029A" w:rsidP="330F72F8">
      <w:pPr>
        <w:pStyle w:val="DHHSbody"/>
      </w:pPr>
      <w:r w:rsidRPr="3C2E89D9">
        <w:rPr>
          <w:b/>
          <w:bCs/>
        </w:rPr>
        <w:t>Child Protection Navigators and Aboriginal Child Protection Navigators</w:t>
      </w:r>
      <w:r>
        <w:br/>
      </w:r>
      <w:r w:rsidR="335D1158" w:rsidRPr="3C2E89D9">
        <w:t>West Division</w:t>
      </w:r>
    </w:p>
    <w:p w14:paraId="2BEA2853" w14:textId="193CAFF9" w:rsidR="58C3029A" w:rsidRDefault="58C3029A" w:rsidP="330F72F8">
      <w:pPr>
        <w:pStyle w:val="DHHSbody"/>
      </w:pPr>
      <w:r w:rsidRPr="3C2E89D9">
        <w:rPr>
          <w:b/>
          <w:bCs/>
        </w:rPr>
        <w:t xml:space="preserve">Child </w:t>
      </w:r>
      <w:r w:rsidR="646EDC76" w:rsidRPr="3C2E89D9">
        <w:rPr>
          <w:b/>
          <w:bCs/>
        </w:rPr>
        <w:t>Protection North East Melbourne Senior Leadership Team</w:t>
      </w:r>
      <w:r>
        <w:br/>
      </w:r>
      <w:r w:rsidR="340447F1" w:rsidRPr="3C2E89D9">
        <w:t>North Division</w:t>
      </w:r>
    </w:p>
    <w:p w14:paraId="71515E0B" w14:textId="46212307" w:rsidR="646EDC76" w:rsidRDefault="646EDC76" w:rsidP="330F72F8">
      <w:pPr>
        <w:pStyle w:val="DHHSbody"/>
      </w:pPr>
      <w:r w:rsidRPr="3C2E89D9">
        <w:rPr>
          <w:b/>
          <w:bCs/>
        </w:rPr>
        <w:t>Cultural Engagement Program</w:t>
      </w:r>
      <w:r>
        <w:br/>
      </w:r>
      <w:proofErr w:type="spellStart"/>
      <w:r w:rsidR="23E14B62" w:rsidRPr="3C2E89D9">
        <w:t>Statewide</w:t>
      </w:r>
      <w:proofErr w:type="spellEnd"/>
      <w:r w:rsidR="23E14B62" w:rsidRPr="3C2E89D9">
        <w:t xml:space="preserve"> Services Group</w:t>
      </w:r>
    </w:p>
    <w:p w14:paraId="33D9E433" w14:textId="77F853AD" w:rsidR="646EDC76" w:rsidRDefault="646EDC76" w:rsidP="330F72F8">
      <w:pPr>
        <w:pStyle w:val="DHHSbody"/>
      </w:pPr>
      <w:r w:rsidRPr="3C2E89D9">
        <w:rPr>
          <w:b/>
          <w:bCs/>
        </w:rPr>
        <w:t>Loddon Deputy Area Operations Managers</w:t>
      </w:r>
      <w:r>
        <w:br/>
      </w:r>
      <w:r w:rsidR="25D4F119" w:rsidRPr="3C2E89D9">
        <w:t>North Division</w:t>
      </w:r>
    </w:p>
    <w:p w14:paraId="3C9E3388" w14:textId="2F5CAF9D" w:rsidR="646EDC76" w:rsidRDefault="646EDC76" w:rsidP="330F72F8">
      <w:pPr>
        <w:pStyle w:val="DHHSbody"/>
      </w:pPr>
      <w:r w:rsidRPr="3C2E89D9">
        <w:rPr>
          <w:b/>
          <w:bCs/>
        </w:rPr>
        <w:t>Ovens Murray Case Support and Transport Team</w:t>
      </w:r>
      <w:r>
        <w:br/>
      </w:r>
      <w:r w:rsidR="682F3C51" w:rsidRPr="3C2E89D9">
        <w:t>East Division</w:t>
      </w:r>
    </w:p>
    <w:p w14:paraId="58B91A48" w14:textId="22B659A8" w:rsidR="646EDC76" w:rsidRDefault="646EDC76" w:rsidP="330F72F8">
      <w:pPr>
        <w:pStyle w:val="DHHSbody"/>
      </w:pPr>
      <w:r w:rsidRPr="3C2E89D9">
        <w:rPr>
          <w:b/>
          <w:bCs/>
        </w:rPr>
        <w:t>Returning to Family</w:t>
      </w:r>
      <w:r>
        <w:br/>
      </w:r>
      <w:r w:rsidR="0F2B0B72" w:rsidRPr="3C2E89D9">
        <w:t>North Division</w:t>
      </w:r>
    </w:p>
    <w:sectPr w:rsidR="646EDC76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9E41D" w14:textId="77777777" w:rsidR="00CB59AF" w:rsidRDefault="00CB59AF">
      <w:r>
        <w:separator/>
      </w:r>
    </w:p>
  </w:endnote>
  <w:endnote w:type="continuationSeparator" w:id="0">
    <w:p w14:paraId="4EE6B14A" w14:textId="77777777" w:rsidR="00CB59AF" w:rsidRDefault="00CB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70588" w14:textId="77777777" w:rsidR="00DE5A1B" w:rsidRDefault="00DE5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3E2A" w14:textId="3FAA346A" w:rsidR="009D70A4" w:rsidRPr="00F65AA9" w:rsidRDefault="0098500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A9A357" wp14:editId="3E9410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c43c483995fe4a8ac8ed475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CB387" w14:textId="07C35AA7" w:rsidR="0098500C" w:rsidRPr="0098500C" w:rsidRDefault="0098500C" w:rsidP="0098500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9A357" id="_x0000_t202" coordsize="21600,21600" o:spt="202" path="m,l,21600r21600,l21600,xe">
              <v:stroke joinstyle="miter"/>
              <v:path gradientshapeok="t" o:connecttype="rect"/>
            </v:shapetype>
            <v:shape id="MSIPCMc43c483995fe4a8ac8ed475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" o:allowincell="f" filled="f" stroked="f" strokeweight=".5pt">
              <v:textbox inset=",0,,0">
                <w:txbxContent>
                  <w:p w14:paraId="67CCB387" w14:textId="07C35AA7" w:rsidR="0098500C" w:rsidRPr="0098500C" w:rsidRDefault="0098500C" w:rsidP="0098500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276C">
      <w:rPr>
        <w:noProof/>
      </w:rPr>
      <w:drawing>
        <wp:anchor distT="0" distB="0" distL="114300" distR="114300" simplePos="0" relativeHeight="251658240" behindDoc="1" locked="0" layoutInCell="1" allowOverlap="1" wp14:anchorId="2BAF7860" wp14:editId="05A9B612">
          <wp:simplePos x="0" y="0"/>
          <wp:positionH relativeFrom="column">
            <wp:align>center</wp:align>
          </wp:positionH>
          <wp:positionV relativeFrom="paragraph">
            <wp:posOffset>-381000</wp:posOffset>
          </wp:positionV>
          <wp:extent cx="7560000" cy="813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02113_2019 Victorian Disability Awards Factsheet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9506" w14:textId="0F4A8C05" w:rsidR="00AB6D58" w:rsidRDefault="009850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39EA5031" wp14:editId="4D0B158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87f747138a198dcc0fc3046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92474" w14:textId="6C795D75" w:rsidR="0098500C" w:rsidRPr="0098500C" w:rsidRDefault="0098500C" w:rsidP="0098500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A5031" id="_x0000_t202" coordsize="21600,21600" o:spt="202" path="m,l,21600r21600,l21600,xe">
              <v:stroke joinstyle="miter"/>
              <v:path gradientshapeok="t" o:connecttype="rect"/>
            </v:shapetype>
            <v:shape id="MSIPCM87f747138a198dcc0fc3046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QVzp8rgIAAE8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6992474" w14:textId="6C795D75" w:rsidR="0098500C" w:rsidRPr="0098500C" w:rsidRDefault="0098500C" w:rsidP="0098500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EF823" w14:textId="7953ED6E" w:rsidR="00AB6D58" w:rsidRDefault="00AB6D5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5DF1C" w14:textId="2864B1C9" w:rsidR="009D70A4" w:rsidRPr="00A11421" w:rsidRDefault="0098500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053B72" wp14:editId="128AB6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9dcc40a9a7b554d3c5e6490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7453CE" w14:textId="07033277" w:rsidR="0098500C" w:rsidRPr="0098500C" w:rsidRDefault="0098500C" w:rsidP="0098500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53B72" id="_x0000_t202" coordsize="21600,21600" o:spt="202" path="m,l,21600r21600,l21600,xe">
              <v:stroke joinstyle="miter"/>
              <v:path gradientshapeok="t" o:connecttype="rect"/>
            </v:shapetype>
            <v:shape id="MSIPCM9dcc40a9a7b554d3c5e6490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Ciq9h2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537453CE" w14:textId="07033277" w:rsidR="0098500C" w:rsidRPr="0098500C" w:rsidRDefault="0098500C" w:rsidP="0098500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2021 Victorian Protecting Children Awards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A1B8" w14:textId="48D76F46" w:rsidR="00AB6D58" w:rsidRDefault="009850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0BD4B237" wp14:editId="01E15D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MSIPCM25ab4ee5af2711ec0770ad55" descr="{&quot;HashCode&quot;:904758361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260676" w14:textId="20B3B482" w:rsidR="0098500C" w:rsidRPr="0098500C" w:rsidRDefault="0098500C" w:rsidP="0098500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4B237" id="_x0000_t202" coordsize="21600,21600" o:spt="202" path="m,l,21600r21600,l21600,xe">
              <v:stroke joinstyle="miter"/>
              <v:path gradientshapeok="t" o:connecttype="rect"/>
            </v:shapetype>
            <v:shape id="MSIPCM25ab4ee5af2711ec0770ad55" o:spid="_x0000_s1029" type="#_x0000_t202" alt="{&quot;HashCode&quot;:904758361,&quot;Height&quot;:841.0,&quot;Width&quot;:595.0,&quot;Placement&quot;:&quot;Footer&quot;,&quot;Index&quot;:&quot;FirstPage&quot;,&quot;Section&quot;:2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Pg130q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2D260676" w14:textId="20B3B482" w:rsidR="0098500C" w:rsidRPr="0098500C" w:rsidRDefault="0098500C" w:rsidP="0098500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A190C" w14:textId="77777777" w:rsidR="00CB59AF" w:rsidRDefault="00CB59AF" w:rsidP="002862F1">
      <w:pPr>
        <w:spacing w:before="120"/>
      </w:pPr>
      <w:r>
        <w:separator/>
      </w:r>
    </w:p>
  </w:footnote>
  <w:footnote w:type="continuationSeparator" w:id="0">
    <w:p w14:paraId="3F161FC5" w14:textId="77777777" w:rsidR="00CB59AF" w:rsidRDefault="00CB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28685" w14:textId="77777777" w:rsidR="00DE5A1B" w:rsidRDefault="00DE5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C717" w14:textId="77777777" w:rsidR="00DE5A1B" w:rsidRDefault="00DE5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17E3" w14:textId="77777777" w:rsidR="00DE5A1B" w:rsidRDefault="00DE5A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60199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16B2585"/>
    <w:multiLevelType w:val="hybridMultilevel"/>
    <w:tmpl w:val="4FD05AA2"/>
    <w:lvl w:ilvl="0" w:tplc="0C09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8E50A3E"/>
    <w:multiLevelType w:val="hybridMultilevel"/>
    <w:tmpl w:val="1CE028EA"/>
    <w:lvl w:ilvl="0" w:tplc="0C090017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91F211D"/>
    <w:multiLevelType w:val="hybridMultilevel"/>
    <w:tmpl w:val="87C04B40"/>
    <w:lvl w:ilvl="0" w:tplc="AE2A11F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lvl w:ilvl="0">
        <w:start w:val="1"/>
        <w:numFmt w:val="decimal"/>
        <w:pStyle w:val="DHHSbullet1"/>
        <w:lvlText w:val="%1.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Restart w:val="0"/>
        <w:pStyle w:val="DHHSbullet2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Restart w:val="0"/>
        <w:lvlText w:val="•"/>
        <w:lvlJc w:val="left"/>
        <w:pPr>
          <w:ind w:left="680" w:hanging="283"/>
        </w:pPr>
        <w:rPr>
          <w:rFonts w:ascii="Calibri" w:hAnsi="Calibri" w:hint="default"/>
        </w:rPr>
      </w:lvl>
    </w:lvlOverride>
    <w:lvlOverride w:ilvl="5">
      <w:lvl w:ilvl="5">
        <w:start w:val="1"/>
        <w:numFmt w:val="bullet"/>
        <w:lvlRestart w:val="0"/>
        <w:lvlText w:val="•"/>
        <w:lvlJc w:val="left"/>
        <w:pPr>
          <w:ind w:left="680" w:hanging="283"/>
        </w:pPr>
        <w:rPr>
          <w:rFonts w:ascii="Calibri" w:hAnsi="Calibri" w:hint="default"/>
        </w:rPr>
      </w:lvl>
    </w:lvlOverride>
    <w:lvlOverride w:ilvl="6">
      <w:lvl w:ilvl="6">
        <w:start w:val="1"/>
        <w:numFmt w:val="bullet"/>
        <w:lvlRestart w:val="0"/>
        <w:lvlText w:val="•"/>
        <w:lvlJc w:val="left"/>
        <w:pPr>
          <w:ind w:left="227" w:hanging="227"/>
        </w:pPr>
        <w:rPr>
          <w:rFonts w:ascii="Calibri" w:hAnsi="Calibri"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4"/>
  </w:num>
  <w:num w:numId="25">
    <w:abstractNumId w:val="10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4D"/>
    <w:rsid w:val="000072B6"/>
    <w:rsid w:val="0001021B"/>
    <w:rsid w:val="00011D89"/>
    <w:rsid w:val="000154FD"/>
    <w:rsid w:val="00024D89"/>
    <w:rsid w:val="00024ED8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276C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992DE"/>
    <w:rsid w:val="001A1C54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300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E5BCD"/>
    <w:rsid w:val="003F0445"/>
    <w:rsid w:val="003F0CF0"/>
    <w:rsid w:val="003F14B1"/>
    <w:rsid w:val="003F3289"/>
    <w:rsid w:val="004013C7"/>
    <w:rsid w:val="00401FCF"/>
    <w:rsid w:val="00406285"/>
    <w:rsid w:val="0041454D"/>
    <w:rsid w:val="004148F9"/>
    <w:rsid w:val="0042084E"/>
    <w:rsid w:val="00421EEF"/>
    <w:rsid w:val="00423A08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1A7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46B5C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1353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501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00C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368EF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6D58"/>
    <w:rsid w:val="00AC274B"/>
    <w:rsid w:val="00AC4764"/>
    <w:rsid w:val="00AC6D36"/>
    <w:rsid w:val="00AD0CBA"/>
    <w:rsid w:val="00AD26E2"/>
    <w:rsid w:val="00AD784C"/>
    <w:rsid w:val="00AE126A"/>
    <w:rsid w:val="00AE29E9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0EA"/>
    <w:rsid w:val="00C93C3E"/>
    <w:rsid w:val="00C95060"/>
    <w:rsid w:val="00CA12E3"/>
    <w:rsid w:val="00CA6611"/>
    <w:rsid w:val="00CA6AE6"/>
    <w:rsid w:val="00CA782F"/>
    <w:rsid w:val="00CB3285"/>
    <w:rsid w:val="00CB59AF"/>
    <w:rsid w:val="00CC0C72"/>
    <w:rsid w:val="00CC2BFD"/>
    <w:rsid w:val="00CD3115"/>
    <w:rsid w:val="00CD3476"/>
    <w:rsid w:val="00CD64DF"/>
    <w:rsid w:val="00CF166C"/>
    <w:rsid w:val="00CF2F50"/>
    <w:rsid w:val="00CF6198"/>
    <w:rsid w:val="00D02919"/>
    <w:rsid w:val="00D04C61"/>
    <w:rsid w:val="00D05B8D"/>
    <w:rsid w:val="00D065A2"/>
    <w:rsid w:val="00D07F00"/>
    <w:rsid w:val="00D17B72"/>
    <w:rsid w:val="00D222C3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1F7F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5A1B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FCE"/>
    <w:rsid w:val="00FF4F7D"/>
    <w:rsid w:val="00FF6D9D"/>
    <w:rsid w:val="04674464"/>
    <w:rsid w:val="0612FB59"/>
    <w:rsid w:val="06C31BA0"/>
    <w:rsid w:val="0832B032"/>
    <w:rsid w:val="08E0FDE0"/>
    <w:rsid w:val="0A66423B"/>
    <w:rsid w:val="0AEC1B74"/>
    <w:rsid w:val="0C4687B7"/>
    <w:rsid w:val="0F2B0B72"/>
    <w:rsid w:val="10CEA061"/>
    <w:rsid w:val="10DEDF19"/>
    <w:rsid w:val="152A4935"/>
    <w:rsid w:val="15712B21"/>
    <w:rsid w:val="1741ECED"/>
    <w:rsid w:val="17EAD229"/>
    <w:rsid w:val="17EF1C14"/>
    <w:rsid w:val="1820CDAD"/>
    <w:rsid w:val="19C3C14B"/>
    <w:rsid w:val="1A886443"/>
    <w:rsid w:val="1B9CD544"/>
    <w:rsid w:val="1BBCADBD"/>
    <w:rsid w:val="1C803710"/>
    <w:rsid w:val="1D4E1094"/>
    <w:rsid w:val="1DCDD515"/>
    <w:rsid w:val="1E43344D"/>
    <w:rsid w:val="1EE9E0F5"/>
    <w:rsid w:val="1FB6E972"/>
    <w:rsid w:val="217AD50F"/>
    <w:rsid w:val="21B3BAED"/>
    <w:rsid w:val="22454B38"/>
    <w:rsid w:val="227ECE24"/>
    <w:rsid w:val="23E14B62"/>
    <w:rsid w:val="249C0765"/>
    <w:rsid w:val="24A6DF64"/>
    <w:rsid w:val="25AC5B5A"/>
    <w:rsid w:val="25D4F119"/>
    <w:rsid w:val="2637D7C6"/>
    <w:rsid w:val="26441B6A"/>
    <w:rsid w:val="2880BF68"/>
    <w:rsid w:val="296D4BD5"/>
    <w:rsid w:val="2B224D8C"/>
    <w:rsid w:val="2B251596"/>
    <w:rsid w:val="2DA5AC2C"/>
    <w:rsid w:val="2E4AD031"/>
    <w:rsid w:val="2E67D106"/>
    <w:rsid w:val="2FD1D553"/>
    <w:rsid w:val="2FEF005F"/>
    <w:rsid w:val="330F72F8"/>
    <w:rsid w:val="335D1158"/>
    <w:rsid w:val="340447F1"/>
    <w:rsid w:val="34B16695"/>
    <w:rsid w:val="352545A8"/>
    <w:rsid w:val="35E673DE"/>
    <w:rsid w:val="3655E916"/>
    <w:rsid w:val="37BB5CAB"/>
    <w:rsid w:val="38FAB350"/>
    <w:rsid w:val="398FA447"/>
    <w:rsid w:val="39D7AACB"/>
    <w:rsid w:val="3A2F1C8C"/>
    <w:rsid w:val="3C2E89D9"/>
    <w:rsid w:val="3CC270A9"/>
    <w:rsid w:val="3CE55229"/>
    <w:rsid w:val="3DCE2473"/>
    <w:rsid w:val="3DE0ED36"/>
    <w:rsid w:val="42E6AF25"/>
    <w:rsid w:val="464F998D"/>
    <w:rsid w:val="46827E80"/>
    <w:rsid w:val="46A22D50"/>
    <w:rsid w:val="471BDEA7"/>
    <w:rsid w:val="4895057B"/>
    <w:rsid w:val="48D3A27B"/>
    <w:rsid w:val="4A6F1EBF"/>
    <w:rsid w:val="4B228BAB"/>
    <w:rsid w:val="4C64E2C2"/>
    <w:rsid w:val="4EC00C4B"/>
    <w:rsid w:val="5358A1F0"/>
    <w:rsid w:val="53684AD1"/>
    <w:rsid w:val="539BC739"/>
    <w:rsid w:val="54807ADD"/>
    <w:rsid w:val="54A135C3"/>
    <w:rsid w:val="54A3A797"/>
    <w:rsid w:val="57FA005C"/>
    <w:rsid w:val="58C3029A"/>
    <w:rsid w:val="5A4C894C"/>
    <w:rsid w:val="5C66821C"/>
    <w:rsid w:val="60143506"/>
    <w:rsid w:val="60BBCAD0"/>
    <w:rsid w:val="61457D47"/>
    <w:rsid w:val="6155BBFF"/>
    <w:rsid w:val="61F1A504"/>
    <w:rsid w:val="629805AF"/>
    <w:rsid w:val="63305C06"/>
    <w:rsid w:val="642DB296"/>
    <w:rsid w:val="646EDC76"/>
    <w:rsid w:val="647D1E09"/>
    <w:rsid w:val="64BD9BB9"/>
    <w:rsid w:val="64D1361C"/>
    <w:rsid w:val="66B84173"/>
    <w:rsid w:val="676890EB"/>
    <w:rsid w:val="682F3C51"/>
    <w:rsid w:val="69E95A01"/>
    <w:rsid w:val="6A8A7F99"/>
    <w:rsid w:val="6B32FFC8"/>
    <w:rsid w:val="6B406644"/>
    <w:rsid w:val="6CD78801"/>
    <w:rsid w:val="6F355FE7"/>
    <w:rsid w:val="72379160"/>
    <w:rsid w:val="726FA1E7"/>
    <w:rsid w:val="72E3FEBE"/>
    <w:rsid w:val="7478C7C7"/>
    <w:rsid w:val="747EFACA"/>
    <w:rsid w:val="74E429F2"/>
    <w:rsid w:val="760C8163"/>
    <w:rsid w:val="78E9478C"/>
    <w:rsid w:val="7910EE6D"/>
    <w:rsid w:val="79B95DCC"/>
    <w:rsid w:val="7AF88AE6"/>
    <w:rsid w:val="7BAB2138"/>
    <w:rsid w:val="7BD23172"/>
    <w:rsid w:val="7BFC3A97"/>
    <w:rsid w:val="7C80BDAF"/>
    <w:rsid w:val="7D1DD426"/>
    <w:rsid w:val="7DC446C7"/>
    <w:rsid w:val="7ED13217"/>
    <w:rsid w:val="7F2C20A4"/>
    <w:rsid w:val="7F52F443"/>
    <w:rsid w:val="7F557693"/>
    <w:rsid w:val="7F93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7F88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154F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D3115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D3115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D3115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D3115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CD3115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6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6C"/>
    <w:rPr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950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Protecting Children Awards DFFH staff finalist</dc:title>
  <dc:creator/>
  <cp:lastModifiedBy/>
  <cp:revision>1</cp:revision>
  <dcterms:created xsi:type="dcterms:W3CDTF">2021-08-17T00:02:00Z</dcterms:created>
  <dcterms:modified xsi:type="dcterms:W3CDTF">2021-08-25T02:59:00Z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6aa9fe-4ab7-4a7c-8e39-ccc0b3ffed53_Enabled">
    <vt:lpwstr>true</vt:lpwstr>
  </property>
  <property fmtid="{D5CDD505-2E9C-101B-9397-08002B2CF9AE}" pid="3" name="MSIP_Label_3d6aa9fe-4ab7-4a7c-8e39-ccc0b3ffed53_SetDate">
    <vt:lpwstr>2021-08-17T00:04:39Z</vt:lpwstr>
  </property>
  <property fmtid="{D5CDD505-2E9C-101B-9397-08002B2CF9AE}" pid="4" name="MSIP_Label_3d6aa9fe-4ab7-4a7c-8e39-ccc0b3ffed53_Method">
    <vt:lpwstr>Privileged</vt:lpwstr>
  </property>
  <property fmtid="{D5CDD505-2E9C-101B-9397-08002B2CF9AE}" pid="5" name="MSIP_Label_3d6aa9fe-4ab7-4a7c-8e39-ccc0b3ffed53_Name">
    <vt:lpwstr>3d6aa9fe-4ab7-4a7c-8e39-ccc0b3ffed53</vt:lpwstr>
  </property>
  <property fmtid="{D5CDD505-2E9C-101B-9397-08002B2CF9AE}" pid="6" name="MSIP_Label_3d6aa9fe-4ab7-4a7c-8e39-ccc0b3ffed53_SiteId">
    <vt:lpwstr>c0e0601f-0fac-449c-9c88-a104c4eb9f28</vt:lpwstr>
  </property>
  <property fmtid="{D5CDD505-2E9C-101B-9397-08002B2CF9AE}" pid="7" name="MSIP_Label_3d6aa9fe-4ab7-4a7c-8e39-ccc0b3ffed53_ActionId">
    <vt:lpwstr>89c38663-5a0e-4e2c-b0a5-b3243d91402b</vt:lpwstr>
  </property>
  <property fmtid="{D5CDD505-2E9C-101B-9397-08002B2CF9AE}" pid="8" name="MSIP_Label_3d6aa9fe-4ab7-4a7c-8e39-ccc0b3ffed53_ContentBits">
    <vt:lpwstr>0</vt:lpwstr>
  </property>
</Properties>
</file>